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E020" w14:textId="11154FE9" w:rsidR="00D91CE5" w:rsidRPr="00D91CE5" w:rsidRDefault="00D91CE5" w:rsidP="00D91CE5">
      <w:pPr>
        <w:pStyle w:val="NormalWeb"/>
        <w:shd w:val="clear" w:color="auto" w:fill="FFFFFF"/>
        <w:spacing w:before="0" w:beforeAutospacing="0" w:after="0" w:afterAutospacing="0"/>
        <w:rPr>
          <w:rFonts w:ascii="Calibri" w:hAnsi="Calibri" w:cs="Calibri"/>
          <w:b/>
          <w:bCs/>
          <w:color w:val="242424"/>
          <w:sz w:val="28"/>
          <w:szCs w:val="28"/>
        </w:rPr>
      </w:pPr>
      <w:r w:rsidRPr="00D91CE5">
        <w:rPr>
          <w:rFonts w:ascii="Calibri" w:hAnsi="Calibri" w:cs="Calibri"/>
          <w:b/>
          <w:bCs/>
          <w:color w:val="242424"/>
          <w:sz w:val="28"/>
          <w:szCs w:val="28"/>
        </w:rPr>
        <w:t>Blizard Institute email signature format</w:t>
      </w:r>
    </w:p>
    <w:p w14:paraId="2ECFB932"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p>
    <w:p w14:paraId="1624E87F" w14:textId="526604B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Dear All,</w:t>
      </w:r>
    </w:p>
    <w:p w14:paraId="20F812E6"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F9D553" w14:textId="4CE68A9F"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Ple</w:t>
      </w:r>
      <w:r>
        <w:rPr>
          <w:rFonts w:ascii="Calibri" w:hAnsi="Calibri" w:cs="Calibri"/>
          <w:color w:val="242424"/>
          <w:sz w:val="22"/>
          <w:szCs w:val="22"/>
        </w:rPr>
        <w:t xml:space="preserve">ase find below </w:t>
      </w:r>
      <w:r>
        <w:rPr>
          <w:rFonts w:ascii="Calibri" w:hAnsi="Calibri" w:cs="Calibri"/>
          <w:color w:val="242424"/>
          <w:sz w:val="22"/>
          <w:szCs w:val="22"/>
        </w:rPr>
        <w:t>guidance for </w:t>
      </w:r>
      <w:r>
        <w:rPr>
          <w:rStyle w:val="markwdfdt2n45"/>
          <w:rFonts w:ascii="Calibri" w:hAnsi="Calibri" w:cs="Calibri"/>
          <w:color w:val="242424"/>
          <w:sz w:val="22"/>
          <w:szCs w:val="22"/>
          <w:bdr w:val="none" w:sz="0" w:space="0" w:color="auto" w:frame="1"/>
        </w:rPr>
        <w:t>email</w:t>
      </w:r>
      <w:r>
        <w:rPr>
          <w:rFonts w:ascii="Calibri" w:hAnsi="Calibri" w:cs="Calibri"/>
          <w:color w:val="242424"/>
          <w:sz w:val="22"/>
          <w:szCs w:val="22"/>
        </w:rPr>
        <w:t> </w:t>
      </w:r>
      <w:r>
        <w:rPr>
          <w:rStyle w:val="marka2wd3weus"/>
          <w:rFonts w:ascii="Calibri" w:hAnsi="Calibri" w:cs="Calibri"/>
          <w:color w:val="242424"/>
          <w:sz w:val="22"/>
          <w:szCs w:val="22"/>
          <w:bdr w:val="none" w:sz="0" w:space="0" w:color="auto" w:frame="1"/>
        </w:rPr>
        <w:t>signature</w:t>
      </w:r>
      <w:r>
        <w:rPr>
          <w:rFonts w:ascii="Calibri" w:hAnsi="Calibri" w:cs="Calibri"/>
          <w:color w:val="242424"/>
          <w:sz w:val="22"/>
          <w:szCs w:val="22"/>
        </w:rPr>
        <w:t>s</w:t>
      </w:r>
      <w:r>
        <w:rPr>
          <w:rFonts w:ascii="Calibri" w:hAnsi="Calibri" w:cs="Calibri"/>
          <w:color w:val="242424"/>
          <w:sz w:val="22"/>
          <w:szCs w:val="22"/>
        </w:rPr>
        <w:t>.</w:t>
      </w:r>
    </w:p>
    <w:p w14:paraId="7679ADD6"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50EDF08"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new </w:t>
      </w:r>
      <w:r>
        <w:rPr>
          <w:rStyle w:val="markwdfdt2n45"/>
          <w:rFonts w:ascii="Calibri" w:hAnsi="Calibri" w:cs="Calibri"/>
          <w:color w:val="242424"/>
          <w:sz w:val="22"/>
          <w:szCs w:val="22"/>
          <w:bdr w:val="none" w:sz="0" w:space="0" w:color="auto" w:frame="1"/>
        </w:rPr>
        <w:t>email</w:t>
      </w:r>
      <w:r>
        <w:rPr>
          <w:rFonts w:ascii="Calibri" w:hAnsi="Calibri" w:cs="Calibri"/>
          <w:color w:val="242424"/>
          <w:sz w:val="22"/>
          <w:szCs w:val="22"/>
        </w:rPr>
        <w:t> </w:t>
      </w:r>
      <w:r>
        <w:rPr>
          <w:rStyle w:val="marka2wd3weus"/>
          <w:rFonts w:ascii="Calibri" w:hAnsi="Calibri" w:cs="Calibri"/>
          <w:color w:val="242424"/>
          <w:sz w:val="22"/>
          <w:szCs w:val="22"/>
          <w:bdr w:val="none" w:sz="0" w:space="0" w:color="auto" w:frame="1"/>
        </w:rPr>
        <w:t>signature</w:t>
      </w:r>
      <w:r>
        <w:rPr>
          <w:rFonts w:ascii="Calibri" w:hAnsi="Calibri" w:cs="Calibri"/>
          <w:color w:val="242424"/>
          <w:sz w:val="22"/>
          <w:szCs w:val="22"/>
        </w:rPr>
        <w:t> format is different based on whether you are communicating internally to Queen Mary colleagues, or externally (</w:t>
      </w:r>
      <w:proofErr w:type="gramStart"/>
      <w:r>
        <w:rPr>
          <w:rFonts w:ascii="Calibri" w:hAnsi="Calibri" w:cs="Calibri"/>
          <w:color w:val="242424"/>
          <w:sz w:val="22"/>
          <w:szCs w:val="22"/>
        </w:rPr>
        <w:t>e.g.</w:t>
      </w:r>
      <w:proofErr w:type="gramEnd"/>
      <w:r>
        <w:rPr>
          <w:rFonts w:ascii="Calibri" w:hAnsi="Calibri" w:cs="Calibri"/>
          <w:color w:val="242424"/>
          <w:sz w:val="22"/>
          <w:szCs w:val="22"/>
        </w:rPr>
        <w:t xml:space="preserve"> prospective students). External </w:t>
      </w:r>
      <w:r>
        <w:rPr>
          <w:rStyle w:val="marka2wd3weus"/>
          <w:rFonts w:ascii="Calibri" w:hAnsi="Calibri" w:cs="Calibri"/>
          <w:color w:val="242424"/>
          <w:sz w:val="22"/>
          <w:szCs w:val="22"/>
          <w:bdr w:val="none" w:sz="0" w:space="0" w:color="auto" w:frame="1"/>
        </w:rPr>
        <w:t>signature</w:t>
      </w:r>
      <w:r>
        <w:rPr>
          <w:rFonts w:ascii="Calibri" w:hAnsi="Calibri" w:cs="Calibri"/>
          <w:color w:val="242424"/>
          <w:sz w:val="22"/>
          <w:szCs w:val="22"/>
        </w:rPr>
        <w:t xml:space="preserve">s should display the general Queen Mary logo, and not the </w:t>
      </w:r>
      <w:proofErr w:type="gramStart"/>
      <w:r>
        <w:rPr>
          <w:rFonts w:ascii="Calibri" w:hAnsi="Calibri" w:cs="Calibri"/>
          <w:color w:val="242424"/>
          <w:sz w:val="22"/>
          <w:szCs w:val="22"/>
        </w:rPr>
        <w:t>Faculty</w:t>
      </w:r>
      <w:proofErr w:type="gramEnd"/>
      <w:r>
        <w:rPr>
          <w:rFonts w:ascii="Calibri" w:hAnsi="Calibri" w:cs="Calibri"/>
          <w:color w:val="242424"/>
          <w:sz w:val="22"/>
          <w:szCs w:val="22"/>
        </w:rPr>
        <w:t xml:space="preserve"> sub-brand logo. This is true for all branded materials and communications. Internally you can use the Medicine and Dentistry logo, but all branded external communications should use the general Queen Mary logo.</w:t>
      </w:r>
    </w:p>
    <w:p w14:paraId="168F0C27"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8D1EA4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8"/>
          <w:szCs w:val="28"/>
          <w:bdr w:val="none" w:sz="0" w:space="0" w:color="auto" w:frame="1"/>
        </w:rPr>
        <w:t> </w:t>
      </w:r>
    </w:p>
    <w:p w14:paraId="78151215" w14:textId="4AB80C02" w:rsidR="00D91CE5" w:rsidRPr="00D91CE5" w:rsidRDefault="00D91CE5" w:rsidP="00D91CE5">
      <w:pPr>
        <w:pStyle w:val="NormalWeb"/>
        <w:shd w:val="clear" w:color="auto" w:fill="FFFFFF"/>
        <w:spacing w:before="0" w:beforeAutospacing="0" w:after="0" w:afterAutospacing="0"/>
        <w:rPr>
          <w:rFonts w:ascii="Source Sans Pro" w:hAnsi="Source Sans Pro" w:cstheme="minorHAnsi"/>
          <w:color w:val="242424"/>
          <w:sz w:val="22"/>
          <w:szCs w:val="22"/>
        </w:rPr>
      </w:pPr>
      <w:r w:rsidRPr="00D91CE5">
        <w:rPr>
          <w:rFonts w:ascii="Source Sans Pro" w:hAnsi="Source Sans Pro" w:cstheme="minorHAnsi"/>
          <w:b/>
          <w:bCs/>
          <w:color w:val="242424"/>
          <w:sz w:val="28"/>
          <w:szCs w:val="28"/>
          <w:u w:val="single"/>
          <w:bdr w:val="none" w:sz="0" w:space="0" w:color="auto" w:frame="1"/>
        </w:rPr>
        <w:t>Internal format</w:t>
      </w:r>
    </w:p>
    <w:p w14:paraId="5B63B899"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BADA0EC"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b/>
          <w:bCs/>
          <w:color w:val="123181"/>
          <w:spacing w:val="-2"/>
          <w:sz w:val="20"/>
          <w:szCs w:val="20"/>
          <w:bdr w:val="none" w:sz="0" w:space="0" w:color="auto" w:frame="1"/>
        </w:rPr>
        <w:t>[Name] </w:t>
      </w:r>
      <w:r>
        <w:rPr>
          <w:rFonts w:ascii="Source Sans Pro" w:hAnsi="Source Sans Pro" w:cs="Calibri"/>
          <w:color w:val="123181"/>
          <w:spacing w:val="-2"/>
          <w:sz w:val="20"/>
          <w:szCs w:val="20"/>
          <w:bdr w:val="none" w:sz="0" w:space="0" w:color="auto" w:frame="1"/>
        </w:rPr>
        <w:t>[Pronouns]</w:t>
      </w:r>
    </w:p>
    <w:p w14:paraId="6F034151"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[Job title]</w:t>
      </w:r>
    </w:p>
    <w:p w14:paraId="6AEDBA7B"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 </w:t>
      </w:r>
    </w:p>
    <w:p w14:paraId="3D17FCD7"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 xml:space="preserve">[Academic school, Centre, </w:t>
      </w:r>
      <w:proofErr w:type="gramStart"/>
      <w:r>
        <w:rPr>
          <w:rFonts w:ascii="Source Sans Pro" w:hAnsi="Source Sans Pro" w:cs="Calibri"/>
          <w:color w:val="123181"/>
          <w:sz w:val="20"/>
          <w:szCs w:val="20"/>
          <w:bdr w:val="none" w:sz="0" w:space="0" w:color="auto" w:frame="1"/>
        </w:rPr>
        <w:t>Institute</w:t>
      </w:r>
      <w:proofErr w:type="gramEnd"/>
      <w:r>
        <w:rPr>
          <w:rFonts w:ascii="Source Sans Pro" w:hAnsi="Source Sans Pro" w:cs="Calibri"/>
          <w:color w:val="123181"/>
          <w:sz w:val="20"/>
          <w:szCs w:val="20"/>
          <w:bdr w:val="none" w:sz="0" w:space="0" w:color="auto" w:frame="1"/>
        </w:rPr>
        <w:t xml:space="preserve"> or professional services team]</w:t>
      </w:r>
    </w:p>
    <w:p w14:paraId="5C4B9D32"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[Faculty or Directorate]</w:t>
      </w:r>
    </w:p>
    <w:p w14:paraId="5BDA5FE1"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Queen Mary University of London</w:t>
      </w:r>
    </w:p>
    <w:p w14:paraId="639D16F9"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[Building, Street, City, Postcode]</w:t>
      </w:r>
    </w:p>
    <w:p w14:paraId="1C873F4D"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Tel: [Telephone number]</w:t>
      </w:r>
    </w:p>
    <w:p w14:paraId="0B94359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Mob: [if applicable]</w:t>
      </w:r>
    </w:p>
    <w:p w14:paraId="4FD848FB"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Style w:val="markwdfdt2n45"/>
          <w:rFonts w:ascii="Source Sans Pro" w:hAnsi="Source Sans Pro" w:cs="Calibri"/>
          <w:color w:val="123181"/>
          <w:sz w:val="20"/>
          <w:szCs w:val="20"/>
          <w:bdr w:val="none" w:sz="0" w:space="0" w:color="auto" w:frame="1"/>
        </w:rPr>
        <w:t>Email</w:t>
      </w:r>
      <w:r>
        <w:rPr>
          <w:rFonts w:ascii="Source Sans Pro" w:hAnsi="Source Sans Pro" w:cs="Calibri"/>
          <w:color w:val="123181"/>
          <w:sz w:val="20"/>
          <w:szCs w:val="20"/>
          <w:bdr w:val="none" w:sz="0" w:space="0" w:color="auto" w:frame="1"/>
        </w:rPr>
        <w:t>: </w:t>
      </w:r>
      <w:r>
        <w:rPr>
          <w:rFonts w:ascii="Source Sans Pro" w:hAnsi="Source Sans Pro" w:cs="Calibri"/>
          <w:color w:val="123181"/>
          <w:sz w:val="20"/>
          <w:szCs w:val="20"/>
          <w:u w:val="single"/>
          <w:bdr w:val="none" w:sz="0" w:space="0" w:color="auto" w:frame="1"/>
        </w:rPr>
        <w:t>[</w:t>
      </w:r>
      <w:r>
        <w:rPr>
          <w:rStyle w:val="markwdfdt2n45"/>
          <w:rFonts w:ascii="Source Sans Pro" w:hAnsi="Source Sans Pro" w:cs="Calibri"/>
          <w:color w:val="123181"/>
          <w:sz w:val="20"/>
          <w:szCs w:val="20"/>
          <w:u w:val="single"/>
          <w:bdr w:val="none" w:sz="0" w:space="0" w:color="auto" w:frame="1"/>
        </w:rPr>
        <w:t>email</w:t>
      </w:r>
      <w:r>
        <w:rPr>
          <w:rFonts w:ascii="Source Sans Pro" w:hAnsi="Source Sans Pro" w:cs="Calibri"/>
          <w:color w:val="123181"/>
          <w:sz w:val="20"/>
          <w:szCs w:val="20"/>
          <w:u w:val="single"/>
          <w:bdr w:val="none" w:sz="0" w:space="0" w:color="auto" w:frame="1"/>
        </w:rPr>
        <w:t> </w:t>
      </w:r>
      <w:hyperlink r:id="rId4" w:tgtFrame="_blank" w:history="1">
        <w:r>
          <w:rPr>
            <w:rStyle w:val="Hyperlink"/>
            <w:rFonts w:ascii="Source Sans Pro" w:hAnsi="Source Sans Pro" w:cs="Calibri"/>
            <w:sz w:val="20"/>
            <w:szCs w:val="20"/>
            <w:bdr w:val="none" w:sz="0" w:space="0" w:color="auto" w:frame="1"/>
          </w:rPr>
          <w:t>name@qmul.ac.uk</w:t>
        </w:r>
      </w:hyperlink>
      <w:r>
        <w:rPr>
          <w:rFonts w:ascii="Source Sans Pro" w:hAnsi="Source Sans Pro" w:cs="Calibri"/>
          <w:color w:val="123181"/>
          <w:sz w:val="20"/>
          <w:szCs w:val="20"/>
          <w:u w:val="single"/>
          <w:bdr w:val="none" w:sz="0" w:space="0" w:color="auto" w:frame="1"/>
        </w:rPr>
        <w:t>]</w:t>
      </w:r>
      <w:r>
        <w:rPr>
          <w:rFonts w:ascii="Source Sans Pro" w:hAnsi="Source Sans Pro" w:cs="Calibri"/>
          <w:color w:val="123181"/>
          <w:sz w:val="20"/>
          <w:szCs w:val="20"/>
          <w:bdr w:val="none" w:sz="0" w:space="0" w:color="auto" w:frame="1"/>
        </w:rPr>
        <w:t> </w:t>
      </w:r>
    </w:p>
    <w:p w14:paraId="37749356"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 </w:t>
      </w:r>
    </w:p>
    <w:p w14:paraId="0E450F08"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bookmarkStart w:id="0" w:name="x_x_x_x_x__Hlk98316254"/>
      <w:r>
        <w:rPr>
          <w:rFonts w:ascii="Source Sans Pro" w:hAnsi="Source Sans Pro" w:cs="Calibri"/>
          <w:color w:val="123181"/>
          <w:sz w:val="20"/>
          <w:szCs w:val="20"/>
          <w:bdr w:val="none" w:sz="0" w:space="0" w:color="auto" w:frame="1"/>
        </w:rPr>
        <w:t>My working hours are: [if applicable]</w:t>
      </w:r>
      <w:bookmarkEnd w:id="0"/>
    </w:p>
    <w:p w14:paraId="0A5E4FA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2"/>
          <w:szCs w:val="22"/>
          <w:bdr w:val="none" w:sz="0" w:space="0" w:color="auto" w:frame="1"/>
        </w:rPr>
        <w:t> </w:t>
      </w:r>
    </w:p>
    <w:p w14:paraId="5F222716"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Theme="minorHAnsi" w:eastAsiaTheme="minorEastAsia" w:hAnsiTheme="minorHAnsi" w:cstheme="minorBidi"/>
          <w:noProof/>
          <w:sz w:val="22"/>
          <w:szCs w:val="22"/>
        </w:rPr>
        <w:drawing>
          <wp:inline distT="0" distB="0" distL="0" distR="0" wp14:anchorId="15CC9D2F" wp14:editId="737B4793">
            <wp:extent cx="327660" cy="327660"/>
            <wp:effectExtent l="0" t="0" r="0" b="0"/>
            <wp:docPr id="41" name="Picture 41" descr="A picture containing text, wheel, gear&#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wheel, gear&#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Theme="minorHAnsi" w:eastAsiaTheme="minorEastAsia" w:hAnsiTheme="minorHAnsi" w:cstheme="minorBidi"/>
          <w:noProof/>
          <w:sz w:val="22"/>
          <w:szCs w:val="22"/>
        </w:rPr>
        <w:drawing>
          <wp:inline distT="0" distB="0" distL="0" distR="0" wp14:anchorId="3356B843" wp14:editId="3FA0B352">
            <wp:extent cx="327660" cy="327660"/>
            <wp:effectExtent l="0" t="0" r="0" b="0"/>
            <wp:docPr id="42" name="Picture 42" descr="Icon&#10;&#10;Description automatically generate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Theme="minorHAnsi" w:eastAsiaTheme="minorEastAsia" w:hAnsiTheme="minorHAnsi" w:cstheme="minorBidi"/>
          <w:noProof/>
          <w:sz w:val="22"/>
          <w:szCs w:val="22"/>
        </w:rPr>
        <w:drawing>
          <wp:inline distT="0" distB="0" distL="0" distR="0" wp14:anchorId="739B745B" wp14:editId="0433506A">
            <wp:extent cx="327660" cy="327660"/>
            <wp:effectExtent l="0" t="0" r="0" b="0"/>
            <wp:docPr id="43" name="Picture 43" descr="Icon&#10;&#10;Description automatically generated">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Theme="minorHAnsi" w:eastAsiaTheme="minorEastAsia" w:hAnsiTheme="minorHAnsi" w:cstheme="minorBidi"/>
          <w:noProof/>
          <w:sz w:val="22"/>
          <w:szCs w:val="22"/>
        </w:rPr>
        <w:drawing>
          <wp:inline distT="0" distB="0" distL="0" distR="0" wp14:anchorId="7D324C76" wp14:editId="7FC11D9C">
            <wp:extent cx="327660" cy="327660"/>
            <wp:effectExtent l="0" t="0" r="0" b="0"/>
            <wp:docPr id="44" name="Picture 44" descr="Icon&#10;&#10;Description automatically generated">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con&#10;&#10;Description automatically generated">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14:paraId="3C424F09"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F3864"/>
          <w:sz w:val="22"/>
          <w:szCs w:val="22"/>
          <w:bdr w:val="none" w:sz="0" w:space="0" w:color="auto" w:frame="1"/>
        </w:rPr>
        <w:t> </w:t>
      </w:r>
    </w:p>
    <w:p w14:paraId="56DED027"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01F1E"/>
          <w:sz w:val="22"/>
          <w:szCs w:val="22"/>
          <w:bdr w:val="none" w:sz="0" w:space="0" w:color="auto" w:frame="1"/>
        </w:rPr>
        <w:t> </w:t>
      </w:r>
      <w:r>
        <w:rPr>
          <w:rFonts w:asciiTheme="minorHAnsi" w:eastAsiaTheme="minorEastAsia" w:hAnsiTheme="minorHAnsi" w:cstheme="minorBidi"/>
          <w:noProof/>
          <w:sz w:val="22"/>
          <w:szCs w:val="22"/>
        </w:rPr>
        <w:drawing>
          <wp:inline distT="0" distB="0" distL="0" distR="0" wp14:anchorId="24617387" wp14:editId="2E99F51D">
            <wp:extent cx="2217420" cy="798271"/>
            <wp:effectExtent l="0" t="0" r="0" b="1905"/>
            <wp:docPr id="45" name="Picture 45" descr="A picture containing graphical user interface&#10;&#10;Description automatically generate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graphical user interface&#10;&#10;Description automatically generated">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9993" cy="802797"/>
                    </a:xfrm>
                    <a:prstGeom prst="rect">
                      <a:avLst/>
                    </a:prstGeom>
                    <a:noFill/>
                    <a:ln>
                      <a:noFill/>
                    </a:ln>
                  </pic:spPr>
                </pic:pic>
              </a:graphicData>
            </a:graphic>
          </wp:inline>
        </w:drawing>
      </w:r>
      <w:r>
        <w:rPr>
          <w:rFonts w:ascii="Source Sans Pro" w:hAnsi="Source Sans Pro" w:cs="Calibri"/>
          <w:color w:val="000000"/>
          <w:sz w:val="22"/>
          <w:szCs w:val="22"/>
          <w:bdr w:val="none" w:sz="0" w:space="0" w:color="auto" w:frame="1"/>
        </w:rPr>
        <w:t>      </w:t>
      </w:r>
      <w:r>
        <w:rPr>
          <w:rFonts w:asciiTheme="minorHAnsi" w:eastAsiaTheme="minorEastAsia" w:hAnsiTheme="minorHAnsi" w:cstheme="minorBidi"/>
          <w:noProof/>
          <w:sz w:val="22"/>
          <w:szCs w:val="22"/>
        </w:rPr>
        <w:drawing>
          <wp:inline distT="0" distB="0" distL="0" distR="0" wp14:anchorId="2D506D64" wp14:editId="6D123A9F">
            <wp:extent cx="1440180" cy="816512"/>
            <wp:effectExtent l="0" t="0" r="7620" b="3175"/>
            <wp:docPr id="46" name="Picture 4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 arrow&#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1686" cy="823035"/>
                    </a:xfrm>
                    <a:prstGeom prst="rect">
                      <a:avLst/>
                    </a:prstGeom>
                    <a:noFill/>
                    <a:ln>
                      <a:noFill/>
                    </a:ln>
                  </pic:spPr>
                </pic:pic>
              </a:graphicData>
            </a:graphic>
          </wp:inline>
        </w:drawing>
      </w:r>
      <w:r>
        <w:rPr>
          <w:rFonts w:ascii="Source Sans Pro" w:hAnsi="Source Sans Pro" w:cs="Calibri"/>
          <w:color w:val="000000"/>
          <w:sz w:val="22"/>
          <w:szCs w:val="22"/>
          <w:bdr w:val="none" w:sz="0" w:space="0" w:color="auto" w:frame="1"/>
        </w:rPr>
        <w:t>      </w:t>
      </w:r>
      <w:r>
        <w:rPr>
          <w:rFonts w:asciiTheme="minorHAnsi" w:eastAsiaTheme="minorEastAsia" w:hAnsiTheme="minorHAnsi" w:cstheme="minorBidi"/>
          <w:noProof/>
          <w:sz w:val="22"/>
          <w:szCs w:val="22"/>
        </w:rPr>
        <w:drawing>
          <wp:inline distT="0" distB="0" distL="0" distR="0" wp14:anchorId="588DB01A" wp14:editId="2C9468F2">
            <wp:extent cx="815340" cy="815340"/>
            <wp:effectExtent l="0" t="0" r="3810" b="3810"/>
            <wp:docPr id="47" name="Picture 4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iagram&#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3CE457BD"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000000"/>
          <w:sz w:val="22"/>
          <w:szCs w:val="22"/>
          <w:bdr w:val="none" w:sz="0" w:space="0" w:color="auto" w:frame="1"/>
        </w:rPr>
        <w:t> </w:t>
      </w:r>
    </w:p>
    <w:p w14:paraId="1F06B2E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b/>
          <w:bCs/>
          <w:color w:val="000000"/>
          <w:sz w:val="28"/>
          <w:szCs w:val="28"/>
          <w:bdr w:val="none" w:sz="0" w:space="0" w:color="auto" w:frame="1"/>
        </w:rPr>
        <w:t> </w:t>
      </w:r>
    </w:p>
    <w:p w14:paraId="5F09CEBC"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b/>
          <w:bCs/>
          <w:color w:val="000000"/>
          <w:sz w:val="28"/>
          <w:szCs w:val="28"/>
          <w:u w:val="single"/>
          <w:bdr w:val="none" w:sz="0" w:space="0" w:color="auto" w:frame="1"/>
        </w:rPr>
        <w:t>External format</w:t>
      </w:r>
    </w:p>
    <w:p w14:paraId="164CF072"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000000"/>
          <w:sz w:val="22"/>
          <w:szCs w:val="22"/>
          <w:bdr w:val="none" w:sz="0" w:space="0" w:color="auto" w:frame="1"/>
        </w:rPr>
        <w:t> </w:t>
      </w:r>
    </w:p>
    <w:p w14:paraId="20B0F957"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b/>
          <w:bCs/>
          <w:color w:val="123181"/>
          <w:spacing w:val="-2"/>
          <w:sz w:val="20"/>
          <w:szCs w:val="20"/>
          <w:bdr w:val="none" w:sz="0" w:space="0" w:color="auto" w:frame="1"/>
        </w:rPr>
        <w:t>[Name] </w:t>
      </w:r>
      <w:r>
        <w:rPr>
          <w:rFonts w:ascii="Source Sans Pro" w:hAnsi="Source Sans Pro" w:cs="Calibri"/>
          <w:color w:val="123181"/>
          <w:spacing w:val="-2"/>
          <w:sz w:val="20"/>
          <w:szCs w:val="20"/>
          <w:bdr w:val="none" w:sz="0" w:space="0" w:color="auto" w:frame="1"/>
        </w:rPr>
        <w:t>[Pronouns]</w:t>
      </w:r>
    </w:p>
    <w:p w14:paraId="405A53B9"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[Job title]</w:t>
      </w:r>
    </w:p>
    <w:p w14:paraId="644AC73B"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 </w:t>
      </w:r>
    </w:p>
    <w:p w14:paraId="23CA1946"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 xml:space="preserve">[Academic school, Centre, </w:t>
      </w:r>
      <w:proofErr w:type="gramStart"/>
      <w:r>
        <w:rPr>
          <w:rFonts w:ascii="Source Sans Pro" w:hAnsi="Source Sans Pro" w:cs="Calibri"/>
          <w:color w:val="123181"/>
          <w:sz w:val="20"/>
          <w:szCs w:val="20"/>
          <w:bdr w:val="none" w:sz="0" w:space="0" w:color="auto" w:frame="1"/>
        </w:rPr>
        <w:t>Institute</w:t>
      </w:r>
      <w:proofErr w:type="gramEnd"/>
      <w:r>
        <w:rPr>
          <w:rFonts w:ascii="Source Sans Pro" w:hAnsi="Source Sans Pro" w:cs="Calibri"/>
          <w:color w:val="123181"/>
          <w:sz w:val="20"/>
          <w:szCs w:val="20"/>
          <w:bdr w:val="none" w:sz="0" w:space="0" w:color="auto" w:frame="1"/>
        </w:rPr>
        <w:t xml:space="preserve"> or professional services team]</w:t>
      </w:r>
    </w:p>
    <w:p w14:paraId="1B38490E"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[Faculty or Directorate]</w:t>
      </w:r>
    </w:p>
    <w:p w14:paraId="5957618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Queen Mary University of London</w:t>
      </w:r>
    </w:p>
    <w:p w14:paraId="08451771"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[Building, Street, City, Postcode]</w:t>
      </w:r>
    </w:p>
    <w:p w14:paraId="5DA101A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Tel: [Telephone number]</w:t>
      </w:r>
    </w:p>
    <w:p w14:paraId="04C90E9B"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Mob: [if applicable]</w:t>
      </w:r>
    </w:p>
    <w:p w14:paraId="304206DC"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Style w:val="markwdfdt2n45"/>
          <w:rFonts w:ascii="Source Sans Pro" w:hAnsi="Source Sans Pro" w:cs="Calibri"/>
          <w:color w:val="123181"/>
          <w:sz w:val="20"/>
          <w:szCs w:val="20"/>
          <w:bdr w:val="none" w:sz="0" w:space="0" w:color="auto" w:frame="1"/>
        </w:rPr>
        <w:t>Email</w:t>
      </w:r>
      <w:r>
        <w:rPr>
          <w:rFonts w:ascii="Source Sans Pro" w:hAnsi="Source Sans Pro" w:cs="Calibri"/>
          <w:color w:val="123181"/>
          <w:sz w:val="20"/>
          <w:szCs w:val="20"/>
          <w:bdr w:val="none" w:sz="0" w:space="0" w:color="auto" w:frame="1"/>
        </w:rPr>
        <w:t>: </w:t>
      </w:r>
      <w:r>
        <w:rPr>
          <w:rFonts w:ascii="Source Sans Pro" w:hAnsi="Source Sans Pro" w:cs="Calibri"/>
          <w:color w:val="123181"/>
          <w:sz w:val="20"/>
          <w:szCs w:val="20"/>
          <w:u w:val="single"/>
          <w:bdr w:val="none" w:sz="0" w:space="0" w:color="auto" w:frame="1"/>
        </w:rPr>
        <w:t>[</w:t>
      </w:r>
      <w:r>
        <w:rPr>
          <w:rStyle w:val="markwdfdt2n45"/>
          <w:rFonts w:ascii="Source Sans Pro" w:hAnsi="Source Sans Pro" w:cs="Calibri"/>
          <w:color w:val="123181"/>
          <w:sz w:val="20"/>
          <w:szCs w:val="20"/>
          <w:u w:val="single"/>
          <w:bdr w:val="none" w:sz="0" w:space="0" w:color="auto" w:frame="1"/>
        </w:rPr>
        <w:t>email</w:t>
      </w:r>
      <w:r>
        <w:rPr>
          <w:rFonts w:ascii="Source Sans Pro" w:hAnsi="Source Sans Pro" w:cs="Calibri"/>
          <w:color w:val="123181"/>
          <w:sz w:val="20"/>
          <w:szCs w:val="20"/>
          <w:u w:val="single"/>
          <w:bdr w:val="none" w:sz="0" w:space="0" w:color="auto" w:frame="1"/>
        </w:rPr>
        <w:t> </w:t>
      </w:r>
      <w:hyperlink r:id="rId17" w:tgtFrame="_blank" w:history="1">
        <w:r>
          <w:rPr>
            <w:rStyle w:val="Hyperlink"/>
            <w:rFonts w:ascii="Source Sans Pro" w:hAnsi="Source Sans Pro" w:cs="Calibri"/>
            <w:sz w:val="20"/>
            <w:szCs w:val="20"/>
            <w:bdr w:val="none" w:sz="0" w:space="0" w:color="auto" w:frame="1"/>
          </w:rPr>
          <w:t>name@qmul.ac.uk</w:t>
        </w:r>
      </w:hyperlink>
      <w:r>
        <w:rPr>
          <w:rFonts w:ascii="Source Sans Pro" w:hAnsi="Source Sans Pro" w:cs="Calibri"/>
          <w:color w:val="123181"/>
          <w:sz w:val="20"/>
          <w:szCs w:val="20"/>
          <w:u w:val="single"/>
          <w:bdr w:val="none" w:sz="0" w:space="0" w:color="auto" w:frame="1"/>
        </w:rPr>
        <w:t>]</w:t>
      </w:r>
      <w:r>
        <w:rPr>
          <w:rFonts w:ascii="Source Sans Pro" w:hAnsi="Source Sans Pro" w:cs="Calibri"/>
          <w:color w:val="123181"/>
          <w:sz w:val="20"/>
          <w:szCs w:val="20"/>
          <w:bdr w:val="none" w:sz="0" w:space="0" w:color="auto" w:frame="1"/>
        </w:rPr>
        <w:t> </w:t>
      </w:r>
    </w:p>
    <w:p w14:paraId="700DE263"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 </w:t>
      </w:r>
    </w:p>
    <w:p w14:paraId="5FB2E035"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23181"/>
          <w:sz w:val="20"/>
          <w:szCs w:val="20"/>
          <w:bdr w:val="none" w:sz="0" w:space="0" w:color="auto" w:frame="1"/>
        </w:rPr>
        <w:t>My working hours are: [if applicable]</w:t>
      </w:r>
    </w:p>
    <w:p w14:paraId="6C502EFD"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w:t>
      </w:r>
    </w:p>
    <w:p w14:paraId="56EDF012"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Theme="minorHAnsi" w:eastAsiaTheme="minorEastAsia" w:hAnsiTheme="minorHAnsi" w:cstheme="minorBidi"/>
          <w:noProof/>
          <w:sz w:val="22"/>
          <w:szCs w:val="22"/>
        </w:rPr>
        <w:drawing>
          <wp:inline distT="0" distB="0" distL="0" distR="0" wp14:anchorId="0334408C" wp14:editId="5B75BA8D">
            <wp:extent cx="327660" cy="327660"/>
            <wp:effectExtent l="0" t="0" r="0" b="0"/>
            <wp:docPr id="1" name="Picture 1" descr="A picture containing text, wheel, gear&#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gear&#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Theme="minorHAnsi" w:eastAsiaTheme="minorEastAsia" w:hAnsiTheme="minorHAnsi" w:cstheme="minorBidi"/>
          <w:noProof/>
          <w:sz w:val="22"/>
          <w:szCs w:val="22"/>
        </w:rPr>
        <w:drawing>
          <wp:inline distT="0" distB="0" distL="0" distR="0" wp14:anchorId="4AE68825" wp14:editId="130C2F34">
            <wp:extent cx="327660" cy="327660"/>
            <wp:effectExtent l="0" t="0" r="0" b="0"/>
            <wp:docPr id="2" name="Picture 2" descr="Icon&#10;&#10;Description automatically generate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Theme="minorHAnsi" w:eastAsiaTheme="minorEastAsia" w:hAnsiTheme="minorHAnsi" w:cstheme="minorBidi"/>
          <w:noProof/>
          <w:sz w:val="22"/>
          <w:szCs w:val="22"/>
        </w:rPr>
        <w:drawing>
          <wp:inline distT="0" distB="0" distL="0" distR="0" wp14:anchorId="246661BE" wp14:editId="4E829FA5">
            <wp:extent cx="327660" cy="327660"/>
            <wp:effectExtent l="0" t="0" r="0" b="0"/>
            <wp:docPr id="3" name="Picture 3" descr="Icon&#10;&#10;Description automatically generated">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Theme="minorHAnsi" w:eastAsiaTheme="minorEastAsia" w:hAnsiTheme="minorHAnsi" w:cstheme="minorBidi"/>
          <w:noProof/>
          <w:sz w:val="22"/>
          <w:szCs w:val="22"/>
        </w:rPr>
        <w:drawing>
          <wp:inline distT="0" distB="0" distL="0" distR="0" wp14:anchorId="2098EE49" wp14:editId="557B8C45">
            <wp:extent cx="335280" cy="335280"/>
            <wp:effectExtent l="0" t="0" r="7620" b="7620"/>
            <wp:docPr id="4" name="Picture 4" descr="Icon&#10;&#10;Description automatically generated">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14:paraId="011FC85F" w14:textId="77777777"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Source Sans Pro" w:hAnsi="Source Sans Pro" w:cs="Calibri"/>
          <w:color w:val="1F3864"/>
          <w:sz w:val="22"/>
          <w:szCs w:val="22"/>
          <w:bdr w:val="none" w:sz="0" w:space="0" w:color="auto" w:frame="1"/>
        </w:rPr>
        <w:t> </w:t>
      </w:r>
    </w:p>
    <w:p w14:paraId="3B569238" w14:textId="460F79A1"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01F1E"/>
          <w:sz w:val="22"/>
          <w:szCs w:val="22"/>
          <w:bdr w:val="none" w:sz="0" w:space="0" w:color="auto" w:frame="1"/>
        </w:rPr>
        <w:t> </w:t>
      </w:r>
      <w:r>
        <w:rPr>
          <w:rFonts w:asciiTheme="minorHAnsi" w:eastAsiaTheme="minorEastAsia" w:hAnsiTheme="minorHAnsi" w:cstheme="minorBidi"/>
          <w:noProof/>
          <w:sz w:val="22"/>
          <w:szCs w:val="22"/>
        </w:rPr>
        <w:drawing>
          <wp:inline distT="0" distB="0" distL="0" distR="0" wp14:anchorId="69F6CF76" wp14:editId="09BC7939">
            <wp:extent cx="3058703" cy="815340"/>
            <wp:effectExtent l="0" t="0" r="8890" b="3810"/>
            <wp:docPr id="8" name="Picture 8" descr="Logo, company name&#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8608" cy="823312"/>
                    </a:xfrm>
                    <a:prstGeom prst="rect">
                      <a:avLst/>
                    </a:prstGeom>
                    <a:noFill/>
                    <a:ln>
                      <a:noFill/>
                    </a:ln>
                  </pic:spPr>
                </pic:pic>
              </a:graphicData>
            </a:graphic>
          </wp:inline>
        </w:drawing>
      </w:r>
      <w:r>
        <w:rPr>
          <w:rFonts w:ascii="Source Sans Pro" w:hAnsi="Source Sans Pro" w:cs="Calibri"/>
          <w:color w:val="000000"/>
          <w:sz w:val="22"/>
          <w:szCs w:val="22"/>
          <w:bdr w:val="none" w:sz="0" w:space="0" w:color="auto" w:frame="1"/>
        </w:rPr>
        <w:t>      </w:t>
      </w:r>
      <w:r>
        <w:rPr>
          <w:rFonts w:asciiTheme="minorHAnsi" w:eastAsiaTheme="minorEastAsia" w:hAnsiTheme="minorHAnsi" w:cstheme="minorBidi"/>
          <w:noProof/>
          <w:sz w:val="22"/>
          <w:szCs w:val="22"/>
        </w:rPr>
        <w:drawing>
          <wp:inline distT="0" distB="0" distL="0" distR="0" wp14:anchorId="2EABE2F2" wp14:editId="132E3116">
            <wp:extent cx="1440180" cy="816512"/>
            <wp:effectExtent l="0" t="0" r="7620" b="3175"/>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 arrow&#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1686" cy="823035"/>
                    </a:xfrm>
                    <a:prstGeom prst="rect">
                      <a:avLst/>
                    </a:prstGeom>
                    <a:noFill/>
                    <a:ln>
                      <a:noFill/>
                    </a:ln>
                  </pic:spPr>
                </pic:pic>
              </a:graphicData>
            </a:graphic>
          </wp:inline>
        </w:drawing>
      </w:r>
      <w:r>
        <w:rPr>
          <w:rFonts w:ascii="Source Sans Pro" w:hAnsi="Source Sans Pro" w:cs="Calibri"/>
          <w:color w:val="000000"/>
          <w:sz w:val="22"/>
          <w:szCs w:val="22"/>
          <w:bdr w:val="none" w:sz="0" w:space="0" w:color="auto" w:frame="1"/>
        </w:rPr>
        <w:t>      </w:t>
      </w:r>
      <w:r>
        <w:rPr>
          <w:rFonts w:asciiTheme="minorHAnsi" w:eastAsiaTheme="minorEastAsia" w:hAnsiTheme="minorHAnsi" w:cstheme="minorBidi"/>
          <w:noProof/>
          <w:sz w:val="22"/>
          <w:szCs w:val="22"/>
        </w:rPr>
        <w:drawing>
          <wp:inline distT="0" distB="0" distL="0" distR="0" wp14:anchorId="6E1DE44B" wp14:editId="0BCC0025">
            <wp:extent cx="815340" cy="815340"/>
            <wp:effectExtent l="0" t="0" r="3810" b="3810"/>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iagram&#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5B2782AA" w14:textId="2C2E3853" w:rsidR="00D91CE5" w:rsidRDefault="00D91CE5" w:rsidP="00D91CE5">
      <w:pPr>
        <w:pStyle w:val="NormalWeb"/>
        <w:shd w:val="clear" w:color="auto" w:fill="FFFFFF"/>
        <w:spacing w:before="0" w:beforeAutospacing="0" w:after="0" w:afterAutospacing="0"/>
        <w:rPr>
          <w:rFonts w:ascii="Calibri" w:hAnsi="Calibri" w:cs="Calibri"/>
          <w:color w:val="242424"/>
          <w:sz w:val="22"/>
          <w:szCs w:val="22"/>
        </w:rPr>
      </w:pPr>
    </w:p>
    <w:p w14:paraId="0CB432E0" w14:textId="77777777" w:rsidR="00DB26D5" w:rsidRDefault="00000000"/>
    <w:sectPr w:rsidR="00DB2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E5"/>
    <w:rsid w:val="006204CE"/>
    <w:rsid w:val="008D38A3"/>
    <w:rsid w:val="00BE0464"/>
    <w:rsid w:val="00D91CE5"/>
    <w:rsid w:val="00F863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37C9"/>
  <w15:chartTrackingRefBased/>
  <w15:docId w15:val="{BFF5D128-AB0E-4389-91FB-68E84081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wdfdt2n45">
    <w:name w:val="markwdfdt2n45"/>
    <w:basedOn w:val="DefaultParagraphFont"/>
    <w:rsid w:val="00D91CE5"/>
  </w:style>
  <w:style w:type="character" w:customStyle="1" w:styleId="marka2wd3weus">
    <w:name w:val="marka2wd3weus"/>
    <w:basedOn w:val="DefaultParagraphFont"/>
    <w:rsid w:val="00D91CE5"/>
  </w:style>
  <w:style w:type="character" w:styleId="Hyperlink">
    <w:name w:val="Hyperlink"/>
    <w:basedOn w:val="DefaultParagraphFont"/>
    <w:uiPriority w:val="99"/>
    <w:semiHidden/>
    <w:unhideWhenUsed/>
    <w:rsid w:val="00D91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9945">
      <w:bodyDiv w:val="1"/>
      <w:marLeft w:val="0"/>
      <w:marRight w:val="0"/>
      <w:marTop w:val="0"/>
      <w:marBottom w:val="0"/>
      <w:divBdr>
        <w:top w:val="none" w:sz="0" w:space="0" w:color="auto"/>
        <w:left w:val="none" w:sz="0" w:space="0" w:color="auto"/>
        <w:bottom w:val="none" w:sz="0" w:space="0" w:color="auto"/>
        <w:right w:val="none" w:sz="0" w:space="0" w:color="auto"/>
      </w:divBdr>
    </w:div>
    <w:div w:id="17113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qmul.ac.uk/fmd/" TargetMode="External"/><Relationship Id="rId18" Type="http://schemas.openxmlformats.org/officeDocument/2006/relationships/hyperlink" Target="https://www.qmul.ac.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inkedin.com/company/blizard-institute/" TargetMode="External"/><Relationship Id="rId12" Type="http://schemas.openxmlformats.org/officeDocument/2006/relationships/image" Target="media/image4.png"/><Relationship Id="rId17" Type="http://schemas.openxmlformats.org/officeDocument/2006/relationships/hyperlink" Target="mailto:name@qmul.ac.uk"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com/playlist?list=PLA6of3BJ9kcxm1y9XZTI9XWnAJB4fkmld" TargetMode="External"/><Relationship Id="rId5" Type="http://schemas.openxmlformats.org/officeDocument/2006/relationships/hyperlink" Target="https://twitter.com/blizard_inst" TargetMode="Externa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hyperlink" Target="mailto:name@qmul.ac.uk" TargetMode="External"/><Relationship Id="rId9" Type="http://schemas.openxmlformats.org/officeDocument/2006/relationships/hyperlink" Target="https://www.facebook.com/BlizardInstitut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Michael Bell</dc:creator>
  <cp:keywords/>
  <dc:description/>
  <cp:lastModifiedBy>David Michael Bell</cp:lastModifiedBy>
  <cp:revision>1</cp:revision>
  <dcterms:created xsi:type="dcterms:W3CDTF">2022-12-05T12:33:00Z</dcterms:created>
  <dcterms:modified xsi:type="dcterms:W3CDTF">2022-12-05T12:42:00Z</dcterms:modified>
</cp:coreProperties>
</file>